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76" w:rsidRDefault="00F0319E">
      <w:pPr>
        <w:pStyle w:val="a4"/>
        <w:spacing w:before="71" w:line="276" w:lineRule="auto"/>
        <w:ind w:right="1056"/>
      </w:pPr>
      <w:bookmarkStart w:id="0" w:name="_GoBack"/>
      <w:bookmarkEnd w:id="0"/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«Биология»</w:t>
      </w:r>
    </w:p>
    <w:p w:rsidR="00FB2476" w:rsidRDefault="00F0319E">
      <w:pPr>
        <w:pStyle w:val="a4"/>
        <w:spacing w:line="275" w:lineRule="exact"/>
      </w:pPr>
      <w:r>
        <w:t>5-9 классы (ФГОС)</w:t>
      </w:r>
    </w:p>
    <w:p w:rsidR="00FB2476" w:rsidRDefault="00FB2476">
      <w:pPr>
        <w:pStyle w:val="a3"/>
        <w:spacing w:before="5"/>
        <w:ind w:left="0"/>
        <w:rPr>
          <w:b/>
          <w:sz w:val="27"/>
        </w:rPr>
      </w:pPr>
    </w:p>
    <w:p w:rsidR="00FB2476" w:rsidRDefault="00F0319E">
      <w:pPr>
        <w:pStyle w:val="a3"/>
        <w:spacing w:line="242" w:lineRule="auto"/>
        <w:ind w:right="101" w:firstLine="422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FB2476" w:rsidRDefault="00F0319E">
      <w:pPr>
        <w:pStyle w:val="a5"/>
        <w:numPr>
          <w:ilvl w:val="0"/>
          <w:numId w:val="2"/>
        </w:numPr>
        <w:tabs>
          <w:tab w:val="left" w:pos="548"/>
        </w:tabs>
        <w:ind w:right="99" w:firstLine="0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(утв. Приказам Министерства образования и наука РФ от17 декабря 2010 №</w:t>
      </w:r>
      <w:r>
        <w:rPr>
          <w:spacing w:val="1"/>
          <w:sz w:val="24"/>
        </w:rPr>
        <w:t xml:space="preserve"> </w:t>
      </w:r>
      <w:r>
        <w:rPr>
          <w:sz w:val="24"/>
        </w:rPr>
        <w:t>1897)</w:t>
      </w:r>
      <w:r>
        <w:rPr>
          <w:spacing w:val="2"/>
          <w:sz w:val="24"/>
        </w:rPr>
        <w:t xml:space="preserve"> </w:t>
      </w:r>
      <w:r>
        <w:rPr>
          <w:sz w:val="24"/>
        </w:rPr>
        <w:t>со</w:t>
      </w:r>
      <w:r>
        <w:rPr>
          <w:spacing w:val="2"/>
          <w:sz w:val="24"/>
        </w:rPr>
        <w:t xml:space="preserve"> </w:t>
      </w:r>
      <w:r>
        <w:rPr>
          <w:sz w:val="24"/>
        </w:rPr>
        <w:t>всеми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изменениями;</w:t>
      </w:r>
    </w:p>
    <w:p w:rsidR="00FB2476" w:rsidRDefault="00F0319E">
      <w:pPr>
        <w:pStyle w:val="a5"/>
        <w:numPr>
          <w:ilvl w:val="0"/>
          <w:numId w:val="2"/>
        </w:numPr>
        <w:tabs>
          <w:tab w:val="left" w:pos="548"/>
        </w:tabs>
        <w:spacing w:line="237" w:lineRule="auto"/>
        <w:ind w:right="110" w:firstLine="0"/>
        <w:jc w:val="both"/>
        <w:rPr>
          <w:sz w:val="24"/>
        </w:rPr>
      </w:pP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FB2476" w:rsidRDefault="00F0319E">
      <w:pPr>
        <w:pStyle w:val="a5"/>
        <w:numPr>
          <w:ilvl w:val="0"/>
          <w:numId w:val="2"/>
        </w:numPr>
        <w:tabs>
          <w:tab w:val="left" w:pos="548"/>
        </w:tabs>
        <w:spacing w:before="2" w:line="292" w:lineRule="exact"/>
        <w:ind w:left="547" w:hanging="285"/>
        <w:jc w:val="both"/>
        <w:rPr>
          <w:sz w:val="24"/>
        </w:rPr>
      </w:pPr>
      <w:r>
        <w:rPr>
          <w:sz w:val="24"/>
        </w:rPr>
        <w:t>Основной</w:t>
      </w:r>
      <w:r>
        <w:rPr>
          <w:spacing w:val="11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1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1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1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15"/>
          <w:sz w:val="24"/>
        </w:rPr>
        <w:t xml:space="preserve"> </w:t>
      </w:r>
      <w:r>
        <w:rPr>
          <w:sz w:val="24"/>
        </w:rPr>
        <w:t xml:space="preserve">образования   </w:t>
      </w:r>
      <w:r>
        <w:rPr>
          <w:spacing w:val="56"/>
          <w:sz w:val="24"/>
        </w:rPr>
        <w:t xml:space="preserve"> </w:t>
      </w:r>
      <w:r>
        <w:rPr>
          <w:sz w:val="24"/>
        </w:rPr>
        <w:t>МБОУ</w:t>
      </w:r>
    </w:p>
    <w:p w:rsidR="00FB2476" w:rsidRDefault="00F0319E">
      <w:pPr>
        <w:pStyle w:val="a3"/>
        <w:spacing w:line="274" w:lineRule="exact"/>
        <w:ind w:left="263"/>
        <w:jc w:val="both"/>
      </w:pPr>
      <w:r>
        <w:t>«Гимназия</w:t>
      </w:r>
      <w:r>
        <w:rPr>
          <w:spacing w:val="-1"/>
        </w:rPr>
        <w:t xml:space="preserve"> </w:t>
      </w:r>
      <w:r w:rsidR="0023186C">
        <w:t>№174</w:t>
      </w:r>
      <w:r>
        <w:t>»</w:t>
      </w:r>
      <w:r>
        <w:rPr>
          <w:spacing w:val="-6"/>
        </w:rPr>
        <w:t xml:space="preserve"> </w:t>
      </w:r>
      <w:r>
        <w:t>Советского</w:t>
      </w:r>
      <w:r>
        <w:rPr>
          <w:spacing w:val="2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 Казани;</w:t>
      </w:r>
    </w:p>
    <w:p w:rsidR="00FB2476" w:rsidRDefault="00F0319E">
      <w:pPr>
        <w:pStyle w:val="a5"/>
        <w:numPr>
          <w:ilvl w:val="0"/>
          <w:numId w:val="2"/>
        </w:numPr>
        <w:tabs>
          <w:tab w:val="left" w:pos="548"/>
        </w:tabs>
        <w:spacing w:line="293" w:lineRule="exact"/>
        <w:ind w:left="547" w:hanging="285"/>
        <w:jc w:val="both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  <w:r>
        <w:rPr>
          <w:spacing w:val="-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3"/>
          <w:sz w:val="24"/>
        </w:rPr>
        <w:t xml:space="preserve"> </w:t>
      </w:r>
      <w:r w:rsidR="0023186C">
        <w:rPr>
          <w:sz w:val="24"/>
        </w:rPr>
        <w:t>№ 174</w:t>
      </w:r>
      <w:r>
        <w:rPr>
          <w:sz w:val="24"/>
        </w:rPr>
        <w:t>»</w:t>
      </w:r>
      <w:r>
        <w:rPr>
          <w:spacing w:val="55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FB2476" w:rsidRDefault="00F0319E">
      <w:pPr>
        <w:pStyle w:val="a5"/>
        <w:numPr>
          <w:ilvl w:val="0"/>
          <w:numId w:val="2"/>
        </w:numPr>
        <w:tabs>
          <w:tab w:val="left" w:pos="548"/>
        </w:tabs>
        <w:spacing w:before="2" w:line="237" w:lineRule="auto"/>
        <w:ind w:left="547" w:right="882"/>
        <w:jc w:val="both"/>
        <w:rPr>
          <w:sz w:val="24"/>
        </w:rPr>
      </w:pPr>
      <w:r>
        <w:rPr>
          <w:sz w:val="24"/>
        </w:rPr>
        <w:t>Локальный нормативный акт МБОУ «Гимназия №175» «Положение о 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2"/>
          <w:sz w:val="24"/>
        </w:rPr>
        <w:t xml:space="preserve"> </w:t>
      </w:r>
      <w:r>
        <w:rPr>
          <w:sz w:val="24"/>
        </w:rPr>
        <w:t>курсу</w:t>
      </w:r>
      <w:r>
        <w:rPr>
          <w:spacing w:val="-10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 ФГОС».</w:t>
      </w:r>
    </w:p>
    <w:p w:rsidR="00FB2476" w:rsidRDefault="00F0319E">
      <w:pPr>
        <w:spacing w:before="8" w:line="278" w:lineRule="auto"/>
        <w:ind w:left="119" w:right="1161" w:firstLine="499"/>
        <w:jc w:val="both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предназначена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3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ООО.</w:t>
      </w:r>
    </w:p>
    <w:p w:rsidR="00FB2476" w:rsidRDefault="00F0319E">
      <w:pPr>
        <w:pStyle w:val="a3"/>
        <w:spacing w:line="266" w:lineRule="exact"/>
        <w:ind w:left="686"/>
        <w:jc w:val="both"/>
      </w:pPr>
      <w:r>
        <w:t>Цели и</w:t>
      </w:r>
      <w:r>
        <w:rPr>
          <w:spacing w:val="-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FB2476" w:rsidRDefault="00F0319E">
      <w:pPr>
        <w:pStyle w:val="a5"/>
        <w:numPr>
          <w:ilvl w:val="0"/>
          <w:numId w:val="2"/>
        </w:numPr>
        <w:tabs>
          <w:tab w:val="left" w:pos="404"/>
        </w:tabs>
        <w:spacing w:before="4"/>
        <w:ind w:left="403" w:right="296" w:hanging="140"/>
        <w:rPr>
          <w:sz w:val="24"/>
        </w:rPr>
      </w:pPr>
      <w:r>
        <w:rPr>
          <w:sz w:val="24"/>
        </w:rPr>
        <w:t>Социализация обучаемых как вхождение в мир культуры и социальных 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обеспечивающее включение учащихся в ту или иную группу или общность - носителя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ее норм, ценностей, ориентаций, осваиваемых в процессе знакомства с миром 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</w:p>
    <w:p w:rsidR="00FB2476" w:rsidRDefault="00F0319E">
      <w:pPr>
        <w:pStyle w:val="a5"/>
        <w:numPr>
          <w:ilvl w:val="0"/>
          <w:numId w:val="2"/>
        </w:numPr>
        <w:tabs>
          <w:tab w:val="left" w:pos="404"/>
        </w:tabs>
        <w:spacing w:line="237" w:lineRule="auto"/>
        <w:ind w:left="403" w:right="1268" w:hanging="140"/>
        <w:rPr>
          <w:sz w:val="24"/>
        </w:rPr>
      </w:pPr>
      <w:r>
        <w:rPr>
          <w:sz w:val="24"/>
        </w:rPr>
        <w:t>Приобщение к познавательной культуре как системе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(научных</w:t>
      </w:r>
      <w:proofErr w:type="gramStart"/>
      <w:r>
        <w:rPr>
          <w:sz w:val="24"/>
        </w:rPr>
        <w:t>)ц</w:t>
      </w:r>
      <w:proofErr w:type="gramEnd"/>
      <w:r>
        <w:rPr>
          <w:sz w:val="24"/>
        </w:rPr>
        <w:t>енностей,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накопленных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науки.</w:t>
      </w:r>
    </w:p>
    <w:p w:rsidR="00FB2476" w:rsidRDefault="00F0319E">
      <w:pPr>
        <w:pStyle w:val="a5"/>
        <w:numPr>
          <w:ilvl w:val="0"/>
          <w:numId w:val="2"/>
        </w:numPr>
        <w:tabs>
          <w:tab w:val="left" w:pos="404"/>
        </w:tabs>
        <w:spacing w:before="6" w:line="237" w:lineRule="auto"/>
        <w:ind w:left="403" w:right="616" w:hanging="140"/>
        <w:rPr>
          <w:sz w:val="24"/>
        </w:rPr>
      </w:pPr>
      <w:r>
        <w:rPr>
          <w:sz w:val="24"/>
        </w:rPr>
        <w:t>Ориентацию в системе моральных норм и ценностей: признание высокой ценности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 во всех ее проявлениях, здоровья своего и других людей; экологическое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сознание;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любви</w:t>
      </w:r>
      <w:r>
        <w:rPr>
          <w:spacing w:val="3"/>
          <w:sz w:val="24"/>
        </w:rPr>
        <w:t xml:space="preserve"> </w:t>
      </w:r>
      <w:r>
        <w:rPr>
          <w:sz w:val="24"/>
        </w:rPr>
        <w:t>к природе;</w:t>
      </w:r>
    </w:p>
    <w:p w:rsidR="00FB2476" w:rsidRDefault="00F0319E">
      <w:pPr>
        <w:pStyle w:val="a5"/>
        <w:numPr>
          <w:ilvl w:val="0"/>
          <w:numId w:val="2"/>
        </w:numPr>
        <w:tabs>
          <w:tab w:val="left" w:pos="404"/>
        </w:tabs>
        <w:spacing w:before="5"/>
        <w:ind w:left="403" w:right="213" w:hanging="140"/>
        <w:rPr>
          <w:sz w:val="24"/>
        </w:rPr>
      </w:pPr>
      <w:r>
        <w:rPr>
          <w:sz w:val="24"/>
        </w:rPr>
        <w:t>Развитие познавательных мотивов, направленных на получение нового знания о живой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природе; познавательных качеств личности, связанных с усвоением основ 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 овладением методами исследований природы, формированием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умений;</w:t>
      </w:r>
    </w:p>
    <w:p w:rsidR="00FB2476" w:rsidRDefault="00F0319E">
      <w:pPr>
        <w:pStyle w:val="a5"/>
        <w:numPr>
          <w:ilvl w:val="0"/>
          <w:numId w:val="2"/>
        </w:numPr>
        <w:tabs>
          <w:tab w:val="left" w:pos="404"/>
        </w:tabs>
        <w:spacing w:line="242" w:lineRule="auto"/>
        <w:ind w:left="403" w:right="2043" w:hanging="140"/>
        <w:rPr>
          <w:sz w:val="24"/>
        </w:rPr>
      </w:pPr>
      <w:r>
        <w:rPr>
          <w:sz w:val="24"/>
        </w:rPr>
        <w:t>Овладение ключевыми компетентностями: учебно-познавательными,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информационными,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ценностно-смысловыми,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коммуникативными;</w:t>
      </w:r>
    </w:p>
    <w:p w:rsidR="00FB2476" w:rsidRDefault="00F0319E">
      <w:pPr>
        <w:pStyle w:val="a5"/>
        <w:numPr>
          <w:ilvl w:val="0"/>
          <w:numId w:val="2"/>
        </w:numPr>
        <w:tabs>
          <w:tab w:val="left" w:pos="404"/>
        </w:tabs>
        <w:ind w:left="403" w:right="1069" w:hanging="140"/>
        <w:rPr>
          <w:sz w:val="24"/>
        </w:rPr>
      </w:pPr>
      <w:r>
        <w:rPr>
          <w:sz w:val="24"/>
        </w:rPr>
        <w:t>Формирование у учащихся познавательной культуры</w:t>
      </w:r>
      <w:proofErr w:type="gramStart"/>
      <w:r>
        <w:rPr>
          <w:sz w:val="24"/>
        </w:rPr>
        <w:t xml:space="preserve">,, </w:t>
      </w:r>
      <w:proofErr w:type="gramEnd"/>
      <w:r>
        <w:rPr>
          <w:sz w:val="24"/>
        </w:rPr>
        <w:t>осваиваемой в процессе</w:t>
      </w:r>
      <w:r>
        <w:rPr>
          <w:spacing w:val="-58"/>
          <w:sz w:val="24"/>
        </w:rPr>
        <w:t xml:space="preserve"> </w:t>
      </w:r>
      <w:r>
        <w:rPr>
          <w:sz w:val="24"/>
        </w:rPr>
        <w:t>познавательной деятельности, и эстетической культуры как способности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эмоционально-ценностному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отношению к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природы.</w:t>
      </w:r>
    </w:p>
    <w:p w:rsidR="00FB2476" w:rsidRDefault="00F0319E">
      <w:pPr>
        <w:pStyle w:val="a3"/>
        <w:spacing w:line="273" w:lineRule="exact"/>
        <w:ind w:left="547"/>
      </w:pPr>
      <w:r>
        <w:t>Содержание</w:t>
      </w:r>
      <w:r>
        <w:rPr>
          <w:spacing w:val="-3"/>
        </w:rPr>
        <w:t xml:space="preserve"> </w:t>
      </w:r>
      <w:r>
        <w:t>курса структурировано</w:t>
      </w:r>
      <w:r>
        <w:rPr>
          <w:spacing w:val="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трех</w:t>
      </w:r>
      <w:r>
        <w:rPr>
          <w:spacing w:val="-6"/>
        </w:rPr>
        <w:t xml:space="preserve"> </w:t>
      </w:r>
      <w:r>
        <w:t>разделов:</w:t>
      </w:r>
      <w:r>
        <w:rPr>
          <w:spacing w:val="1"/>
        </w:rPr>
        <w:t xml:space="preserve"> </w:t>
      </w:r>
      <w:r>
        <w:t>«Живые</w:t>
      </w:r>
      <w:r>
        <w:rPr>
          <w:spacing w:val="-11"/>
        </w:rPr>
        <w:t xml:space="preserve"> </w:t>
      </w:r>
      <w:r>
        <w:t>организмы»,</w:t>
      </w:r>
    </w:p>
    <w:p w:rsidR="00FB2476" w:rsidRDefault="00F0319E">
      <w:pPr>
        <w:pStyle w:val="a3"/>
        <w:spacing w:line="275" w:lineRule="exact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здоровье», «Общие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3"/>
        </w:rPr>
        <w:t xml:space="preserve"> </w:t>
      </w:r>
      <w:r>
        <w:t>закономерности».</w:t>
      </w:r>
    </w:p>
    <w:p w:rsidR="00FB2476" w:rsidRDefault="00F0319E">
      <w:pPr>
        <w:pStyle w:val="a3"/>
        <w:ind w:firstLine="427"/>
      </w:pPr>
      <w:proofErr w:type="gramStart"/>
      <w:r>
        <w:t>Раздел «Живые организмы» включает сведения об отличительных признаках живых</w:t>
      </w:r>
      <w:r>
        <w:rPr>
          <w:spacing w:val="1"/>
        </w:rPr>
        <w:t xml:space="preserve"> </w:t>
      </w:r>
      <w:r>
        <w:t>организмов,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многообразии,</w:t>
      </w:r>
      <w:r>
        <w:rPr>
          <w:spacing w:val="-6"/>
        </w:rPr>
        <w:t xml:space="preserve"> </w:t>
      </w:r>
      <w:r>
        <w:t>системе</w:t>
      </w:r>
      <w:r>
        <w:rPr>
          <w:spacing w:val="-9"/>
        </w:rPr>
        <w:t xml:space="preserve"> </w:t>
      </w:r>
      <w:r>
        <w:t>органического</w:t>
      </w:r>
      <w:r>
        <w:rPr>
          <w:spacing w:val="-4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растениях,</w:t>
      </w:r>
      <w:r>
        <w:rPr>
          <w:spacing w:val="-2"/>
        </w:rPr>
        <w:t xml:space="preserve"> </w:t>
      </w:r>
      <w:r>
        <w:t>животных,</w:t>
      </w:r>
      <w:r>
        <w:rPr>
          <w:spacing w:val="-2"/>
        </w:rPr>
        <w:t xml:space="preserve"> </w:t>
      </w:r>
      <w:r>
        <w:t>грибах,</w:t>
      </w:r>
      <w:r>
        <w:rPr>
          <w:spacing w:val="-57"/>
        </w:rPr>
        <w:t xml:space="preserve"> </w:t>
      </w:r>
      <w:r>
        <w:t>бактериях, лишайниках.</w:t>
      </w:r>
      <w:proofErr w:type="gramEnd"/>
      <w:r>
        <w:t xml:space="preserve"> Раскрываются особенности строения отдельных представителей</w:t>
      </w:r>
      <w:r>
        <w:rPr>
          <w:spacing w:val="1"/>
        </w:rPr>
        <w:t xml:space="preserve"> </w:t>
      </w:r>
      <w:r>
        <w:t>организмов, раскрытие процессов их жизнедеятельности и усложнения в ходе эволюции,</w:t>
      </w:r>
      <w:r>
        <w:rPr>
          <w:spacing w:val="1"/>
        </w:rPr>
        <w:t xml:space="preserve"> </w:t>
      </w:r>
      <w:r>
        <w:t>приспособленности</w:t>
      </w:r>
      <w:r>
        <w:rPr>
          <w:spacing w:val="2"/>
        </w:rPr>
        <w:t xml:space="preserve"> </w:t>
      </w:r>
      <w:r>
        <w:t>к среде</w:t>
      </w:r>
      <w:r>
        <w:rPr>
          <w:spacing w:val="-5"/>
        </w:rPr>
        <w:t xml:space="preserve"> </w:t>
      </w:r>
      <w:r>
        <w:t>обитания,</w:t>
      </w:r>
      <w:r>
        <w:rPr>
          <w:spacing w:val="4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экосистемах.</w:t>
      </w:r>
    </w:p>
    <w:p w:rsidR="00FB2476" w:rsidRDefault="00F0319E">
      <w:pPr>
        <w:pStyle w:val="a3"/>
        <w:spacing w:line="237" w:lineRule="auto"/>
        <w:ind w:right="307" w:firstLine="427"/>
      </w:pPr>
      <w:r>
        <w:t>В разделе «Человек и его здоровье» содержатся сведения</w:t>
      </w:r>
      <w:r>
        <w:rPr>
          <w:spacing w:val="1"/>
        </w:rPr>
        <w:t xml:space="preserve"> </w:t>
      </w:r>
      <w:r>
        <w:t>о человеке как</w:t>
      </w:r>
      <w:r>
        <w:rPr>
          <w:spacing w:val="-57"/>
        </w:rPr>
        <w:t xml:space="preserve"> </w:t>
      </w:r>
      <w:proofErr w:type="spellStart"/>
      <w:r>
        <w:t>биосоциальном</w:t>
      </w:r>
      <w:proofErr w:type="spellEnd"/>
      <w:r>
        <w:rPr>
          <w:spacing w:val="-1"/>
        </w:rPr>
        <w:t xml:space="preserve"> </w:t>
      </w:r>
      <w:r>
        <w:t>существе,</w:t>
      </w:r>
      <w:r>
        <w:rPr>
          <w:spacing w:val="1"/>
        </w:rPr>
        <w:t xml:space="preserve"> </w:t>
      </w:r>
      <w:r>
        <w:t>строении</w:t>
      </w:r>
      <w:r>
        <w:rPr>
          <w:spacing w:val="-5"/>
        </w:rPr>
        <w:t xml:space="preserve"> </w:t>
      </w:r>
      <w:r>
        <w:t>человеческого</w:t>
      </w:r>
      <w:r>
        <w:rPr>
          <w:spacing w:val="-5"/>
        </w:rPr>
        <w:t xml:space="preserve"> </w:t>
      </w:r>
      <w:r>
        <w:t>организма, процессах</w:t>
      </w:r>
    </w:p>
    <w:p w:rsidR="00FB2476" w:rsidRDefault="00F0319E">
      <w:pPr>
        <w:pStyle w:val="a3"/>
        <w:spacing w:before="6" w:line="237" w:lineRule="auto"/>
        <w:ind w:right="307"/>
      </w:pPr>
      <w:r>
        <w:t>жизнедеятельности, особенностях психических процессов, социальной сущности, роли в</w:t>
      </w:r>
      <w:r>
        <w:rPr>
          <w:spacing w:val="-57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среде.</w:t>
      </w:r>
    </w:p>
    <w:p w:rsidR="00FB2476" w:rsidRDefault="00F0319E">
      <w:pPr>
        <w:pStyle w:val="a3"/>
        <w:spacing w:before="3"/>
        <w:ind w:firstLine="427"/>
      </w:pPr>
      <w:r>
        <w:t>Содержание раздела «Общие биологические закономерности» обобщает и</w:t>
      </w:r>
      <w:r>
        <w:rPr>
          <w:spacing w:val="1"/>
        </w:rPr>
        <w:t xml:space="preserve"> </w:t>
      </w:r>
      <w:r>
        <w:t>систематизирует знания учащихся об отличительных признаках живых организмов;</w:t>
      </w:r>
      <w:r>
        <w:rPr>
          <w:spacing w:val="1"/>
        </w:rPr>
        <w:t xml:space="preserve"> </w:t>
      </w:r>
      <w:r>
        <w:t>особенностях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химического состава,</w:t>
      </w:r>
      <w:r>
        <w:rPr>
          <w:spacing w:val="-4"/>
        </w:rPr>
        <w:t xml:space="preserve"> </w:t>
      </w:r>
      <w:r>
        <w:t>клеточного строения;</w:t>
      </w:r>
      <w:r>
        <w:rPr>
          <w:spacing w:val="-9"/>
        </w:rPr>
        <w:t xml:space="preserve"> </w:t>
      </w:r>
      <w:r>
        <w:t>обмена</w:t>
      </w:r>
      <w:r>
        <w:rPr>
          <w:spacing w:val="-6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энергии;</w:t>
      </w:r>
    </w:p>
    <w:p w:rsidR="00FB2476" w:rsidRDefault="00FB2476">
      <w:pPr>
        <w:sectPr w:rsidR="00FB2476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FB2476" w:rsidRDefault="00F0319E">
      <w:pPr>
        <w:pStyle w:val="a3"/>
        <w:spacing w:before="66"/>
      </w:pPr>
      <w:r>
        <w:lastRenderedPageBreak/>
        <w:t>роста и развития; наследственности и изменчивости. Знакомит с системой и эволюцией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-2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результатами;</w:t>
      </w:r>
      <w:r>
        <w:rPr>
          <w:spacing w:val="-7"/>
        </w:rPr>
        <w:t xml:space="preserve"> </w:t>
      </w:r>
      <w:r>
        <w:t>раскрывает</w:t>
      </w:r>
      <w:r>
        <w:rPr>
          <w:spacing w:val="-2"/>
        </w:rPr>
        <w:t xml:space="preserve"> </w:t>
      </w:r>
      <w:r>
        <w:t>взаимосвязи</w:t>
      </w:r>
      <w:r>
        <w:rPr>
          <w:spacing w:val="-10"/>
        </w:rPr>
        <w:t xml:space="preserve"> </w:t>
      </w:r>
      <w:r>
        <w:t>организмов</w:t>
      </w:r>
      <w:r>
        <w:rPr>
          <w:spacing w:val="-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среды,</w:t>
      </w:r>
      <w:r>
        <w:rPr>
          <w:spacing w:val="3"/>
        </w:rPr>
        <w:t xml:space="preserve"> </w:t>
      </w:r>
      <w:r>
        <w:t>роль</w:t>
      </w:r>
      <w:r>
        <w:rPr>
          <w:spacing w:val="3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экосистеме.</w:t>
      </w:r>
    </w:p>
    <w:p w:rsidR="00FB2476" w:rsidRDefault="00F0319E">
      <w:pPr>
        <w:pStyle w:val="a3"/>
        <w:spacing w:before="5" w:line="237" w:lineRule="auto"/>
        <w:ind w:firstLine="566"/>
      </w:pPr>
      <w:r>
        <w:t>Для</w:t>
      </w:r>
      <w:r>
        <w:rPr>
          <w:spacing w:val="35"/>
        </w:rPr>
        <w:t xml:space="preserve"> </w:t>
      </w:r>
      <w:r>
        <w:t>реализации</w:t>
      </w:r>
      <w:r>
        <w:rPr>
          <w:spacing w:val="36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содержания</w:t>
      </w:r>
      <w:r>
        <w:rPr>
          <w:spacing w:val="31"/>
        </w:rPr>
        <w:t xml:space="preserve"> </w:t>
      </w:r>
      <w:r>
        <w:t>используются</w:t>
      </w:r>
      <w:r>
        <w:rPr>
          <w:spacing w:val="35"/>
        </w:rPr>
        <w:t xml:space="preserve"> </w:t>
      </w:r>
      <w:r>
        <w:t>следующие</w:t>
      </w:r>
      <w:r>
        <w:rPr>
          <w:spacing w:val="39"/>
        </w:rPr>
        <w:t xml:space="preserve"> </w:t>
      </w:r>
      <w:r>
        <w:t>учебники</w:t>
      </w:r>
      <w:r>
        <w:rPr>
          <w:spacing w:val="-57"/>
        </w:rPr>
        <w:t xml:space="preserve"> </w:t>
      </w:r>
      <w:r>
        <w:t>(учебные пособия):</w:t>
      </w:r>
    </w:p>
    <w:p w:rsidR="00FB2476" w:rsidRDefault="00F0319E">
      <w:pPr>
        <w:pStyle w:val="a5"/>
        <w:numPr>
          <w:ilvl w:val="0"/>
          <w:numId w:val="1"/>
        </w:numPr>
        <w:tabs>
          <w:tab w:val="left" w:pos="365"/>
        </w:tabs>
        <w:spacing w:before="6" w:line="237" w:lineRule="auto"/>
        <w:ind w:right="1115" w:firstLine="0"/>
        <w:rPr>
          <w:sz w:val="24"/>
        </w:rPr>
      </w:pPr>
      <w:r>
        <w:rPr>
          <w:sz w:val="24"/>
        </w:rPr>
        <w:t xml:space="preserve">Биология. Бактерии, грибы, растения. 5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 учебник/ В. В. Пасечник. – 4е изд.,</w:t>
      </w:r>
      <w:r>
        <w:rPr>
          <w:spacing w:val="-57"/>
          <w:sz w:val="24"/>
        </w:rPr>
        <w:t xml:space="preserve"> </w:t>
      </w:r>
      <w:r>
        <w:rPr>
          <w:sz w:val="24"/>
        </w:rPr>
        <w:t>стереотип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141,</w:t>
      </w:r>
      <w:r>
        <w:rPr>
          <w:spacing w:val="-1"/>
          <w:sz w:val="24"/>
        </w:rPr>
        <w:t xml:space="preserve"> </w:t>
      </w:r>
      <w:r>
        <w:rPr>
          <w:sz w:val="24"/>
        </w:rPr>
        <w:t>(3)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FB2476" w:rsidRDefault="00F0319E">
      <w:pPr>
        <w:pStyle w:val="a5"/>
        <w:numPr>
          <w:ilvl w:val="0"/>
          <w:numId w:val="1"/>
        </w:numPr>
        <w:tabs>
          <w:tab w:val="left" w:pos="365"/>
        </w:tabs>
        <w:spacing w:before="6" w:line="237" w:lineRule="auto"/>
        <w:ind w:right="304" w:firstLine="0"/>
        <w:rPr>
          <w:sz w:val="24"/>
        </w:rPr>
      </w:pPr>
      <w:r>
        <w:rPr>
          <w:sz w:val="24"/>
        </w:rPr>
        <w:t>Биология. Многообразие покрытосеменных растений. 6кл.: учебник/ В. В. Пасечник. –</w:t>
      </w:r>
      <w:r>
        <w:rPr>
          <w:spacing w:val="-57"/>
          <w:sz w:val="24"/>
        </w:rPr>
        <w:t xml:space="preserve"> </w:t>
      </w:r>
      <w:r>
        <w:rPr>
          <w:sz w:val="24"/>
        </w:rPr>
        <w:t>4е изд.,</w:t>
      </w:r>
      <w:r>
        <w:rPr>
          <w:spacing w:val="-1"/>
          <w:sz w:val="24"/>
        </w:rPr>
        <w:t xml:space="preserve"> </w:t>
      </w:r>
      <w:r>
        <w:rPr>
          <w:sz w:val="24"/>
        </w:rPr>
        <w:t>стереотип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4"/>
          <w:sz w:val="24"/>
        </w:rPr>
        <w:t xml:space="preserve"> </w:t>
      </w:r>
      <w:r>
        <w:rPr>
          <w:sz w:val="24"/>
        </w:rPr>
        <w:t>2016.-</w:t>
      </w:r>
      <w:r>
        <w:rPr>
          <w:spacing w:val="-1"/>
          <w:sz w:val="24"/>
        </w:rPr>
        <w:t xml:space="preserve"> </w:t>
      </w:r>
      <w:r>
        <w:rPr>
          <w:sz w:val="24"/>
        </w:rPr>
        <w:t>207,</w:t>
      </w:r>
      <w:r>
        <w:rPr>
          <w:spacing w:val="-2"/>
          <w:sz w:val="24"/>
        </w:rPr>
        <w:t xml:space="preserve"> </w:t>
      </w:r>
      <w:r>
        <w:rPr>
          <w:sz w:val="24"/>
        </w:rPr>
        <w:t>(1)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FB2476" w:rsidRDefault="00F0319E">
      <w:pPr>
        <w:pStyle w:val="a5"/>
        <w:numPr>
          <w:ilvl w:val="0"/>
          <w:numId w:val="1"/>
        </w:numPr>
        <w:tabs>
          <w:tab w:val="left" w:pos="365"/>
        </w:tabs>
        <w:spacing w:before="5" w:line="237" w:lineRule="auto"/>
        <w:ind w:right="109" w:firstLine="0"/>
        <w:rPr>
          <w:sz w:val="24"/>
        </w:rPr>
      </w:pPr>
      <w:r>
        <w:rPr>
          <w:sz w:val="24"/>
        </w:rPr>
        <w:t xml:space="preserve">Биология. Животные. 7кл: учебник/ В. В. </w:t>
      </w:r>
      <w:proofErr w:type="spellStart"/>
      <w:r>
        <w:rPr>
          <w:sz w:val="24"/>
        </w:rPr>
        <w:t>Латюшин</w:t>
      </w:r>
      <w:proofErr w:type="spellEnd"/>
      <w:r>
        <w:rPr>
          <w:sz w:val="24"/>
        </w:rPr>
        <w:t>, А.В. Шапкин. –</w:t>
      </w:r>
      <w:r>
        <w:rPr>
          <w:spacing w:val="1"/>
          <w:sz w:val="24"/>
        </w:rPr>
        <w:t xml:space="preserve"> </w:t>
      </w:r>
      <w:r>
        <w:rPr>
          <w:sz w:val="24"/>
        </w:rPr>
        <w:t>4е изд., стереотип -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4"/>
          <w:sz w:val="24"/>
        </w:rPr>
        <w:t xml:space="preserve"> </w:t>
      </w:r>
      <w:r>
        <w:rPr>
          <w:sz w:val="24"/>
        </w:rPr>
        <w:t>2017.-</w:t>
      </w:r>
      <w:r>
        <w:rPr>
          <w:spacing w:val="4"/>
          <w:sz w:val="24"/>
        </w:rPr>
        <w:t xml:space="preserve"> </w:t>
      </w:r>
      <w:r>
        <w:rPr>
          <w:sz w:val="24"/>
        </w:rPr>
        <w:t>304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FB2476" w:rsidRDefault="00F0319E">
      <w:pPr>
        <w:pStyle w:val="a5"/>
        <w:numPr>
          <w:ilvl w:val="0"/>
          <w:numId w:val="1"/>
        </w:numPr>
        <w:tabs>
          <w:tab w:val="left" w:pos="364"/>
        </w:tabs>
        <w:spacing w:before="6" w:line="237" w:lineRule="auto"/>
        <w:ind w:right="918" w:firstLine="0"/>
        <w:rPr>
          <w:sz w:val="24"/>
        </w:rPr>
      </w:pPr>
      <w:r>
        <w:rPr>
          <w:sz w:val="24"/>
        </w:rPr>
        <w:t xml:space="preserve">Биология. Человек. 8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 учебник/Д.В. Колесов, Р.Д. Маш, И.Н. Беляев.- 3е изд.,</w:t>
      </w:r>
      <w:r>
        <w:rPr>
          <w:spacing w:val="-57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М.:Дрофа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2018.-416</w:t>
      </w:r>
      <w:r>
        <w:rPr>
          <w:spacing w:val="-3"/>
          <w:sz w:val="24"/>
        </w:rPr>
        <w:t xml:space="preserve"> </w:t>
      </w:r>
      <w:r>
        <w:rPr>
          <w:sz w:val="24"/>
        </w:rPr>
        <w:t>с.:</w:t>
      </w:r>
      <w:r>
        <w:rPr>
          <w:spacing w:val="-3"/>
          <w:sz w:val="24"/>
        </w:rPr>
        <w:t xml:space="preserve"> </w:t>
      </w:r>
      <w:r>
        <w:rPr>
          <w:sz w:val="24"/>
        </w:rPr>
        <w:t>ил.</w:t>
      </w:r>
    </w:p>
    <w:p w:rsidR="00FB2476" w:rsidRDefault="00F0319E">
      <w:pPr>
        <w:pStyle w:val="a5"/>
        <w:numPr>
          <w:ilvl w:val="0"/>
          <w:numId w:val="1"/>
        </w:numPr>
        <w:tabs>
          <w:tab w:val="left" w:pos="364"/>
        </w:tabs>
        <w:spacing w:before="4"/>
        <w:ind w:right="1105" w:firstLine="0"/>
        <w:jc w:val="both"/>
        <w:rPr>
          <w:sz w:val="24"/>
        </w:rPr>
      </w:pPr>
      <w:proofErr w:type="gramStart"/>
      <w:r>
        <w:rPr>
          <w:sz w:val="24"/>
        </w:rPr>
        <w:t xml:space="preserve">Биология. 9 класс: учеб,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организаций/(В.В. Пасечник.</w:t>
      </w:r>
      <w:proofErr w:type="gramEnd"/>
      <w:r>
        <w:rPr>
          <w:sz w:val="24"/>
        </w:rPr>
        <w:t xml:space="preserve"> А.А.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Каменский, Г.Г. Швецов, З.Г. </w:t>
      </w:r>
      <w:proofErr w:type="spellStart"/>
      <w:r>
        <w:rPr>
          <w:sz w:val="24"/>
        </w:rPr>
        <w:t>Гапонюк</w:t>
      </w:r>
      <w:proofErr w:type="spellEnd"/>
      <w:r>
        <w:rPr>
          <w:sz w:val="24"/>
        </w:rPr>
        <w:t>)</w:t>
      </w:r>
      <w:proofErr w:type="gramStart"/>
      <w:r>
        <w:rPr>
          <w:sz w:val="24"/>
        </w:rPr>
        <w:t>;п</w:t>
      </w:r>
      <w:proofErr w:type="gramEnd"/>
      <w:r>
        <w:rPr>
          <w:sz w:val="24"/>
        </w:rPr>
        <w:t>од ред. В.В. Пасечника.- 6-е изд. – М. -: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Просвещение,2019.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208с:</w:t>
      </w:r>
      <w:r>
        <w:rPr>
          <w:spacing w:val="1"/>
          <w:sz w:val="24"/>
        </w:rPr>
        <w:t xml:space="preserve"> </w:t>
      </w:r>
      <w:r>
        <w:rPr>
          <w:sz w:val="24"/>
        </w:rPr>
        <w:t>ил.</w:t>
      </w:r>
      <w:r>
        <w:rPr>
          <w:spacing w:val="5"/>
          <w:sz w:val="24"/>
        </w:rPr>
        <w:t xml:space="preserve"> </w:t>
      </w:r>
      <w:r>
        <w:rPr>
          <w:sz w:val="24"/>
        </w:rPr>
        <w:t>–(Линия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жизни)</w:t>
      </w:r>
    </w:p>
    <w:p w:rsidR="00FB2476" w:rsidRDefault="00F0319E">
      <w:pPr>
        <w:pStyle w:val="a3"/>
        <w:spacing w:line="274" w:lineRule="exact"/>
        <w:ind w:left="686"/>
        <w:jc w:val="both"/>
      </w:pPr>
      <w:r>
        <w:t>Согласно учебному</w:t>
      </w:r>
      <w:r>
        <w:rPr>
          <w:spacing w:val="-10"/>
        </w:rPr>
        <w:t xml:space="preserve"> </w:t>
      </w:r>
      <w:r>
        <w:t>плану</w:t>
      </w:r>
      <w:r>
        <w:rPr>
          <w:spacing w:val="-9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«Биология»</w:t>
      </w:r>
      <w:r>
        <w:rPr>
          <w:spacing w:val="-4"/>
        </w:rPr>
        <w:t xml:space="preserve"> </w:t>
      </w:r>
      <w:r>
        <w:t>отводится</w:t>
      </w:r>
      <w:r>
        <w:rPr>
          <w:spacing w:val="10"/>
        </w:rPr>
        <w:t xml:space="preserve"> </w:t>
      </w:r>
      <w:r>
        <w:t>278</w:t>
      </w:r>
      <w:r>
        <w:rPr>
          <w:spacing w:val="-5"/>
        </w:rPr>
        <w:t xml:space="preserve"> </w:t>
      </w:r>
      <w:r>
        <w:t>часов.</w:t>
      </w:r>
    </w:p>
    <w:sectPr w:rsidR="00FB2476" w:rsidSect="00B8497F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B3322"/>
    <w:multiLevelType w:val="hybridMultilevel"/>
    <w:tmpl w:val="A3D6EB90"/>
    <w:lvl w:ilvl="0" w:tplc="79FC562C">
      <w:numFmt w:val="bullet"/>
      <w:lvlText w:val=""/>
      <w:lvlJc w:val="left"/>
      <w:pPr>
        <w:ind w:left="26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9AA3BF2">
      <w:numFmt w:val="bullet"/>
      <w:lvlText w:val="•"/>
      <w:lvlJc w:val="left"/>
      <w:pPr>
        <w:ind w:left="1192" w:hanging="284"/>
      </w:pPr>
      <w:rPr>
        <w:rFonts w:hint="default"/>
        <w:lang w:val="ru-RU" w:eastAsia="en-US" w:bidi="ar-SA"/>
      </w:rPr>
    </w:lvl>
    <w:lvl w:ilvl="2" w:tplc="31AA8DC4">
      <w:numFmt w:val="bullet"/>
      <w:lvlText w:val="•"/>
      <w:lvlJc w:val="left"/>
      <w:pPr>
        <w:ind w:left="2124" w:hanging="284"/>
      </w:pPr>
      <w:rPr>
        <w:rFonts w:hint="default"/>
        <w:lang w:val="ru-RU" w:eastAsia="en-US" w:bidi="ar-SA"/>
      </w:rPr>
    </w:lvl>
    <w:lvl w:ilvl="3" w:tplc="FA923AB4">
      <w:numFmt w:val="bullet"/>
      <w:lvlText w:val="•"/>
      <w:lvlJc w:val="left"/>
      <w:pPr>
        <w:ind w:left="3057" w:hanging="284"/>
      </w:pPr>
      <w:rPr>
        <w:rFonts w:hint="default"/>
        <w:lang w:val="ru-RU" w:eastAsia="en-US" w:bidi="ar-SA"/>
      </w:rPr>
    </w:lvl>
    <w:lvl w:ilvl="4" w:tplc="6138119E">
      <w:numFmt w:val="bullet"/>
      <w:lvlText w:val="•"/>
      <w:lvlJc w:val="left"/>
      <w:pPr>
        <w:ind w:left="3989" w:hanging="284"/>
      </w:pPr>
      <w:rPr>
        <w:rFonts w:hint="default"/>
        <w:lang w:val="ru-RU" w:eastAsia="en-US" w:bidi="ar-SA"/>
      </w:rPr>
    </w:lvl>
    <w:lvl w:ilvl="5" w:tplc="4CE43F88">
      <w:numFmt w:val="bullet"/>
      <w:lvlText w:val="•"/>
      <w:lvlJc w:val="left"/>
      <w:pPr>
        <w:ind w:left="4922" w:hanging="284"/>
      </w:pPr>
      <w:rPr>
        <w:rFonts w:hint="default"/>
        <w:lang w:val="ru-RU" w:eastAsia="en-US" w:bidi="ar-SA"/>
      </w:rPr>
    </w:lvl>
    <w:lvl w:ilvl="6" w:tplc="ADF65D42">
      <w:numFmt w:val="bullet"/>
      <w:lvlText w:val="•"/>
      <w:lvlJc w:val="left"/>
      <w:pPr>
        <w:ind w:left="5854" w:hanging="284"/>
      </w:pPr>
      <w:rPr>
        <w:rFonts w:hint="default"/>
        <w:lang w:val="ru-RU" w:eastAsia="en-US" w:bidi="ar-SA"/>
      </w:rPr>
    </w:lvl>
    <w:lvl w:ilvl="7" w:tplc="29B0B120">
      <w:numFmt w:val="bullet"/>
      <w:lvlText w:val="•"/>
      <w:lvlJc w:val="left"/>
      <w:pPr>
        <w:ind w:left="6786" w:hanging="284"/>
      </w:pPr>
      <w:rPr>
        <w:rFonts w:hint="default"/>
        <w:lang w:val="ru-RU" w:eastAsia="en-US" w:bidi="ar-SA"/>
      </w:rPr>
    </w:lvl>
    <w:lvl w:ilvl="8" w:tplc="8FF8893E">
      <w:numFmt w:val="bullet"/>
      <w:lvlText w:val="•"/>
      <w:lvlJc w:val="left"/>
      <w:pPr>
        <w:ind w:left="7719" w:hanging="284"/>
      </w:pPr>
      <w:rPr>
        <w:rFonts w:hint="default"/>
        <w:lang w:val="ru-RU" w:eastAsia="en-US" w:bidi="ar-SA"/>
      </w:rPr>
    </w:lvl>
  </w:abstractNum>
  <w:abstractNum w:abstractNumId="1">
    <w:nsid w:val="46381F85"/>
    <w:multiLevelType w:val="hybridMultilevel"/>
    <w:tmpl w:val="E6502C3E"/>
    <w:lvl w:ilvl="0" w:tplc="8BA0FE88">
      <w:start w:val="1"/>
      <w:numFmt w:val="decimal"/>
      <w:lvlText w:val="%1."/>
      <w:lvlJc w:val="left"/>
      <w:pPr>
        <w:ind w:left="119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7489FE">
      <w:numFmt w:val="bullet"/>
      <w:lvlText w:val="•"/>
      <w:lvlJc w:val="left"/>
      <w:pPr>
        <w:ind w:left="1066" w:hanging="246"/>
      </w:pPr>
      <w:rPr>
        <w:rFonts w:hint="default"/>
        <w:lang w:val="ru-RU" w:eastAsia="en-US" w:bidi="ar-SA"/>
      </w:rPr>
    </w:lvl>
    <w:lvl w:ilvl="2" w:tplc="3730A2A4">
      <w:numFmt w:val="bullet"/>
      <w:lvlText w:val="•"/>
      <w:lvlJc w:val="left"/>
      <w:pPr>
        <w:ind w:left="2012" w:hanging="246"/>
      </w:pPr>
      <w:rPr>
        <w:rFonts w:hint="default"/>
        <w:lang w:val="ru-RU" w:eastAsia="en-US" w:bidi="ar-SA"/>
      </w:rPr>
    </w:lvl>
    <w:lvl w:ilvl="3" w:tplc="102A5B66">
      <w:numFmt w:val="bullet"/>
      <w:lvlText w:val="•"/>
      <w:lvlJc w:val="left"/>
      <w:pPr>
        <w:ind w:left="2959" w:hanging="246"/>
      </w:pPr>
      <w:rPr>
        <w:rFonts w:hint="default"/>
        <w:lang w:val="ru-RU" w:eastAsia="en-US" w:bidi="ar-SA"/>
      </w:rPr>
    </w:lvl>
    <w:lvl w:ilvl="4" w:tplc="BB7E6216">
      <w:numFmt w:val="bullet"/>
      <w:lvlText w:val="•"/>
      <w:lvlJc w:val="left"/>
      <w:pPr>
        <w:ind w:left="3905" w:hanging="246"/>
      </w:pPr>
      <w:rPr>
        <w:rFonts w:hint="default"/>
        <w:lang w:val="ru-RU" w:eastAsia="en-US" w:bidi="ar-SA"/>
      </w:rPr>
    </w:lvl>
    <w:lvl w:ilvl="5" w:tplc="547EC9CE">
      <w:numFmt w:val="bullet"/>
      <w:lvlText w:val="•"/>
      <w:lvlJc w:val="left"/>
      <w:pPr>
        <w:ind w:left="4852" w:hanging="246"/>
      </w:pPr>
      <w:rPr>
        <w:rFonts w:hint="default"/>
        <w:lang w:val="ru-RU" w:eastAsia="en-US" w:bidi="ar-SA"/>
      </w:rPr>
    </w:lvl>
    <w:lvl w:ilvl="6" w:tplc="8C94857A">
      <w:numFmt w:val="bullet"/>
      <w:lvlText w:val="•"/>
      <w:lvlJc w:val="left"/>
      <w:pPr>
        <w:ind w:left="5798" w:hanging="246"/>
      </w:pPr>
      <w:rPr>
        <w:rFonts w:hint="default"/>
        <w:lang w:val="ru-RU" w:eastAsia="en-US" w:bidi="ar-SA"/>
      </w:rPr>
    </w:lvl>
    <w:lvl w:ilvl="7" w:tplc="3C1AFE8A">
      <w:numFmt w:val="bullet"/>
      <w:lvlText w:val="•"/>
      <w:lvlJc w:val="left"/>
      <w:pPr>
        <w:ind w:left="6744" w:hanging="246"/>
      </w:pPr>
      <w:rPr>
        <w:rFonts w:hint="default"/>
        <w:lang w:val="ru-RU" w:eastAsia="en-US" w:bidi="ar-SA"/>
      </w:rPr>
    </w:lvl>
    <w:lvl w:ilvl="8" w:tplc="82706104">
      <w:numFmt w:val="bullet"/>
      <w:lvlText w:val="•"/>
      <w:lvlJc w:val="left"/>
      <w:pPr>
        <w:ind w:left="7691" w:hanging="24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FB2476"/>
    <w:rsid w:val="0023186C"/>
    <w:rsid w:val="00B8497F"/>
    <w:rsid w:val="00F0319E"/>
    <w:rsid w:val="00FB2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497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49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497F"/>
    <w:pPr>
      <w:ind w:left="119"/>
    </w:pPr>
    <w:rPr>
      <w:sz w:val="24"/>
      <w:szCs w:val="24"/>
    </w:rPr>
  </w:style>
  <w:style w:type="paragraph" w:styleId="a4">
    <w:name w:val="Title"/>
    <w:basedOn w:val="a"/>
    <w:uiPriority w:val="1"/>
    <w:qFormat/>
    <w:rsid w:val="00B8497F"/>
    <w:pPr>
      <w:ind w:left="1627" w:right="1049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8497F"/>
    <w:pPr>
      <w:ind w:left="403"/>
    </w:pPr>
  </w:style>
  <w:style w:type="paragraph" w:customStyle="1" w:styleId="TableParagraph">
    <w:name w:val="Table Paragraph"/>
    <w:basedOn w:val="a"/>
    <w:uiPriority w:val="1"/>
    <w:qFormat/>
    <w:rsid w:val="00B849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</cp:lastModifiedBy>
  <cp:revision>4</cp:revision>
  <dcterms:created xsi:type="dcterms:W3CDTF">2021-10-19T06:35:00Z</dcterms:created>
  <dcterms:modified xsi:type="dcterms:W3CDTF">2021-10-27T18:23:00Z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